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2F3CAD5F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6C84E24" w14:textId="77777777" w:rsidR="008C2D66" w:rsidRDefault="00AC48D2">
            <w:bookmarkStart w:id="0" w:name="_Hlk190269497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F898D21" wp14:editId="1B5CD417">
                  <wp:simplePos x="0" y="0"/>
                  <wp:positionH relativeFrom="page">
                    <wp:posOffset>311731</wp:posOffset>
                  </wp:positionH>
                  <wp:positionV relativeFrom="paragraph">
                    <wp:posOffset>6511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3D6A8795" w14:textId="22CF4E14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3AE0241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="00E11D44">
              <w:rPr>
                <w:rFonts w:ascii="Tahoma" w:hAnsi="Tahoma" w:cs="Tahoma"/>
                <w:b/>
                <w:sz w:val="30"/>
              </w:rPr>
              <w:t xml:space="preserve"> 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DEPARTMENT</w:t>
            </w:r>
          </w:p>
          <w:p w14:paraId="43D457D9" w14:textId="78386AE1" w:rsidR="008C2D66" w:rsidRPr="00966EC0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  <w:sz w:val="20"/>
              </w:rPr>
            </w:pPr>
            <w:r w:rsidRPr="00966EC0">
              <w:rPr>
                <w:rFonts w:ascii="Tahoma" w:hAnsi="Tahoma" w:cs="Tahoma"/>
                <w:sz w:val="20"/>
              </w:rPr>
              <w:t xml:space="preserve">                  </w:t>
            </w:r>
            <w:r w:rsidR="00966EC0">
              <w:rPr>
                <w:rFonts w:ascii="Tahoma" w:hAnsi="Tahoma" w:cs="Tahoma"/>
                <w:sz w:val="20"/>
              </w:rPr>
              <w:t xml:space="preserve">        </w:t>
            </w:r>
            <w:r w:rsidRPr="00966EC0">
              <w:rPr>
                <w:rFonts w:ascii="Tahoma" w:hAnsi="Tahoma" w:cs="Tahoma"/>
                <w:sz w:val="20"/>
              </w:rPr>
              <w:t xml:space="preserve">  </w:t>
            </w:r>
            <w:r w:rsidR="00E11D44" w:rsidRPr="00966EC0">
              <w:rPr>
                <w:rFonts w:ascii="Tahoma" w:hAnsi="Tahoma" w:cs="Tahoma"/>
                <w:sz w:val="20"/>
              </w:rPr>
              <w:t xml:space="preserve">  </w:t>
            </w:r>
            <w:r w:rsidR="00863A59" w:rsidRPr="00966EC0">
              <w:rPr>
                <w:rFonts w:ascii="Tahoma" w:hAnsi="Tahoma" w:cs="Tahoma"/>
                <w:sz w:val="20"/>
              </w:rPr>
              <w:t xml:space="preserve"> </w:t>
            </w:r>
            <w:r w:rsidRPr="00966EC0">
              <w:rPr>
                <w:rFonts w:ascii="Tahoma" w:hAnsi="Tahoma" w:cs="Tahoma"/>
                <w:sz w:val="20"/>
              </w:rPr>
              <w:t xml:space="preserve"> </w:t>
            </w:r>
            <w:r w:rsidRPr="00966EC0">
              <w:rPr>
                <w:rFonts w:ascii="Tahoma" w:hAnsi="Tahoma" w:cs="Tahoma"/>
                <w:smallCaps/>
                <w:sz w:val="20"/>
              </w:rPr>
              <w:t>101 Route 9A,    P.O. Box 1166</w:t>
            </w:r>
          </w:p>
          <w:p w14:paraId="443AF819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254CAFE0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0A03E138" w14:textId="6FF44288" w:rsidR="008C2D66" w:rsidRPr="00966EC0" w:rsidRDefault="008C2D66" w:rsidP="008C2D66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Website:  </w:t>
            </w:r>
            <w:hyperlink r:id="rId6" w:history="1">
              <w:r w:rsidR="00966EC0" w:rsidRPr="00DF161B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www.townofossiningny.gov</w:t>
              </w:r>
            </w:hyperlink>
            <w:r w:rsid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</w:t>
            </w:r>
            <w:r w:rsidRPr="00966EC0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Email: </w:t>
            </w:r>
            <w:hyperlink r:id="rId7" w:history="1">
              <w:r w:rsidR="00966EC0" w:rsidRPr="00966EC0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building@townofossiningny.gov</w:t>
              </w:r>
            </w:hyperlink>
          </w:p>
          <w:p w14:paraId="51E3E7B3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  <w:bookmarkEnd w:id="0"/>
    </w:tbl>
    <w:p w14:paraId="19A0FDF1" w14:textId="77777777" w:rsidR="00CD6547" w:rsidRDefault="00CD6547" w:rsidP="00BE68C7">
      <w:pPr>
        <w:pStyle w:val="Title"/>
        <w:spacing w:line="360" w:lineRule="auto"/>
        <w:rPr>
          <w:rFonts w:ascii="Tahoma" w:hAnsi="Tahoma" w:cs="Tahoma"/>
          <w:sz w:val="24"/>
          <w:szCs w:val="24"/>
        </w:rPr>
      </w:pPr>
    </w:p>
    <w:p w14:paraId="4D50750B" w14:textId="50564BA6" w:rsidR="00BE68C7" w:rsidRDefault="00BE68C7" w:rsidP="00BE68C7">
      <w:pPr>
        <w:pStyle w:val="Title"/>
        <w:spacing w:line="360" w:lineRule="auto"/>
        <w:rPr>
          <w:rFonts w:ascii="Tahoma" w:hAnsi="Tahoma" w:cs="Tahoma"/>
          <w:sz w:val="24"/>
          <w:szCs w:val="24"/>
        </w:rPr>
      </w:pPr>
      <w:r w:rsidRPr="00686E89">
        <w:rPr>
          <w:rFonts w:ascii="Tahoma" w:hAnsi="Tahoma" w:cs="Tahoma"/>
          <w:sz w:val="24"/>
          <w:szCs w:val="24"/>
        </w:rPr>
        <w:t>NOTICE OF PUBLIC HEARING</w:t>
      </w:r>
    </w:p>
    <w:p w14:paraId="22A6F9CB" w14:textId="77777777" w:rsidR="00BE68C7" w:rsidRPr="00D642C6" w:rsidRDefault="00BE68C7" w:rsidP="00BE68C7">
      <w:pPr>
        <w:pStyle w:val="NoSpacing"/>
        <w:rPr>
          <w:sz w:val="18"/>
          <w:szCs w:val="18"/>
        </w:rPr>
      </w:pPr>
    </w:p>
    <w:p w14:paraId="0DDCDE82" w14:textId="503AC9D6" w:rsidR="00644705" w:rsidRPr="00EE296E" w:rsidRDefault="00BE68C7" w:rsidP="00644705">
      <w:pPr>
        <w:pStyle w:val="NoSpacing"/>
        <w:ind w:firstLine="360"/>
        <w:jc w:val="both"/>
        <w:rPr>
          <w:rFonts w:ascii="Tahoma" w:hAnsi="Tahoma" w:cs="Tahoma"/>
          <w:color w:val="000000"/>
          <w:szCs w:val="24"/>
          <w:lang w:val="en-GB"/>
        </w:rPr>
      </w:pPr>
      <w:r w:rsidRPr="00EE296E">
        <w:rPr>
          <w:rFonts w:ascii="Tahoma" w:hAnsi="Tahoma" w:cs="Tahoma"/>
          <w:szCs w:val="24"/>
        </w:rPr>
        <w:t xml:space="preserve">Notice is hereby given that a Public Hearing of the Town of Ossining Zoning Board of Appeals will be held on Monday, December 1, 2025 at 7:30 pm in person </w:t>
      </w:r>
      <w:r w:rsidR="003540E1" w:rsidRPr="00EE296E">
        <w:rPr>
          <w:rFonts w:ascii="Tahoma" w:hAnsi="Tahoma" w:cs="Tahoma"/>
          <w:szCs w:val="24"/>
        </w:rPr>
        <w:t>at the John Paul Rodrigues Ossining Operations Center, 101 Route 9A, Ossining NY 10562</w:t>
      </w:r>
      <w:r w:rsidRPr="00EE296E">
        <w:rPr>
          <w:rFonts w:ascii="Tahoma" w:hAnsi="Tahoma" w:cs="Tahoma"/>
          <w:szCs w:val="24"/>
        </w:rPr>
        <w:t xml:space="preserve"> on the application of </w:t>
      </w:r>
      <w:r w:rsidR="004D3422">
        <w:rPr>
          <w:rFonts w:ascii="Tahoma" w:hAnsi="Tahoma" w:cs="Tahoma"/>
          <w:szCs w:val="24"/>
        </w:rPr>
        <w:t xml:space="preserve">Cesar </w:t>
      </w:r>
      <w:proofErr w:type="spellStart"/>
      <w:r w:rsidR="004D3422">
        <w:rPr>
          <w:rFonts w:ascii="Tahoma" w:hAnsi="Tahoma" w:cs="Tahoma"/>
          <w:szCs w:val="24"/>
        </w:rPr>
        <w:t>Paute</w:t>
      </w:r>
      <w:proofErr w:type="spellEnd"/>
      <w:r w:rsidR="004D3422">
        <w:rPr>
          <w:rFonts w:ascii="Tahoma" w:hAnsi="Tahoma" w:cs="Tahoma"/>
          <w:szCs w:val="24"/>
        </w:rPr>
        <w:t>, 45 Gordon Avenue</w:t>
      </w:r>
      <w:r w:rsidRPr="00EE296E">
        <w:rPr>
          <w:rFonts w:ascii="Tahoma" w:hAnsi="Tahoma" w:cs="Tahoma"/>
          <w:szCs w:val="24"/>
        </w:rPr>
        <w:t xml:space="preserve">, Briarcliff Manor, Town of Ossining, NY, in accordance with the Zoning Code of Town of Ossining, </w:t>
      </w:r>
      <w:r w:rsidR="00EE296E">
        <w:rPr>
          <w:rFonts w:ascii="Tahoma" w:hAnsi="Tahoma" w:cs="Tahoma"/>
          <w:szCs w:val="24"/>
        </w:rPr>
        <w:t xml:space="preserve">Chapter </w:t>
      </w:r>
      <w:r w:rsidRPr="00EE296E">
        <w:rPr>
          <w:rFonts w:ascii="Tahoma" w:hAnsi="Tahoma" w:cs="Tahoma"/>
          <w:szCs w:val="24"/>
        </w:rPr>
        <w:t>200-</w:t>
      </w:r>
      <w:r w:rsidR="00CD6547">
        <w:rPr>
          <w:rFonts w:ascii="Tahoma" w:hAnsi="Tahoma" w:cs="Tahoma"/>
          <w:szCs w:val="24"/>
        </w:rPr>
        <w:t>25, Supplementary regulations applying to all residence districts, paragraph A. (1)</w:t>
      </w:r>
      <w:r w:rsidR="00AA7E9B">
        <w:rPr>
          <w:rFonts w:ascii="Tahoma" w:hAnsi="Tahoma" w:cs="Tahoma"/>
          <w:szCs w:val="24"/>
        </w:rPr>
        <w:t xml:space="preserve"> </w:t>
      </w:r>
      <w:r w:rsidR="00CD6547">
        <w:rPr>
          <w:rFonts w:ascii="Tahoma" w:hAnsi="Tahoma" w:cs="Tahoma"/>
          <w:szCs w:val="24"/>
        </w:rPr>
        <w:t>Accessory Buildings.</w:t>
      </w:r>
      <w:r w:rsidR="00EE296E">
        <w:rPr>
          <w:rFonts w:ascii="Tahoma" w:hAnsi="Tahoma" w:cs="Tahoma"/>
          <w:szCs w:val="24"/>
        </w:rPr>
        <w:t xml:space="preserve"> </w:t>
      </w:r>
      <w:r w:rsidR="00644705" w:rsidRPr="00EE296E">
        <w:rPr>
          <w:rFonts w:ascii="Tahoma" w:hAnsi="Tahoma" w:cs="Tahoma"/>
          <w:color w:val="000000"/>
          <w:szCs w:val="24"/>
          <w:lang w:val="en-GB"/>
        </w:rPr>
        <w:t>Members of the Public and Applicants are able to attend in person, or join the meeting via computer or mobile app as follows:</w:t>
      </w:r>
    </w:p>
    <w:p w14:paraId="67B89895" w14:textId="6D50DC7E" w:rsidR="00EE296E" w:rsidRDefault="00EE296E" w:rsidP="00BE68C7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31171218" w14:textId="77777777" w:rsidR="00FA0E9E" w:rsidRDefault="00695F1E" w:rsidP="00FA0E9E">
      <w:hyperlink r:id="rId8" w:history="1">
        <w:r w:rsidR="00FA0E9E">
          <w:rPr>
            <w:rStyle w:val="Hyperlink"/>
          </w:rPr>
          <w:t>https://us02web.zoom.us/j/84738267397?pwd=hKMEbj3bmtMNZQpef2P7EARLyMGonJ.1</w:t>
        </w:r>
      </w:hyperlink>
    </w:p>
    <w:p w14:paraId="61A594AC" w14:textId="77777777" w:rsidR="00FA0E9E" w:rsidRDefault="00FA0E9E" w:rsidP="00FA0E9E">
      <w:r>
        <w:t>Passcode:729423</w:t>
      </w:r>
    </w:p>
    <w:p w14:paraId="0C11F434" w14:textId="77777777" w:rsidR="00FA0E9E" w:rsidRDefault="00FA0E9E" w:rsidP="00FA0E9E">
      <w:pPr>
        <w:pStyle w:val="NoSpacing"/>
      </w:pPr>
      <w:r>
        <w:t>Phone one-tap:</w:t>
      </w:r>
    </w:p>
    <w:p w14:paraId="27D2249E" w14:textId="77777777" w:rsidR="00FA0E9E" w:rsidRDefault="00FA0E9E" w:rsidP="00FA0E9E">
      <w:pPr>
        <w:pStyle w:val="NoSpacing"/>
      </w:pPr>
      <w:r>
        <w:t>+</w:t>
      </w:r>
      <w:proofErr w:type="gramStart"/>
      <w:r>
        <w:t>19292056099,,</w:t>
      </w:r>
      <w:proofErr w:type="gramEnd"/>
      <w:r>
        <w:t>84738267397#,,,,*729423# US (New York)</w:t>
      </w:r>
    </w:p>
    <w:p w14:paraId="43D37DF1" w14:textId="4672A2A7" w:rsidR="00FA0E9E" w:rsidRDefault="00FA0E9E" w:rsidP="00FA0E9E">
      <w:pPr>
        <w:pStyle w:val="NoSpacing"/>
      </w:pPr>
      <w:r>
        <w:t>+</w:t>
      </w:r>
      <w:proofErr w:type="gramStart"/>
      <w:r>
        <w:t>16469313860,,</w:t>
      </w:r>
      <w:proofErr w:type="gramEnd"/>
      <w:r>
        <w:t>84738267397#,,,,*729423# US</w:t>
      </w:r>
    </w:p>
    <w:p w14:paraId="36D6BF4E" w14:textId="77777777" w:rsidR="00FA0E9E" w:rsidRDefault="00FA0E9E" w:rsidP="00FA0E9E">
      <w:pPr>
        <w:pStyle w:val="NoSpacing"/>
      </w:pPr>
    </w:p>
    <w:p w14:paraId="05F0E280" w14:textId="73106B0F" w:rsidR="00756AE5" w:rsidRDefault="00BE68C7" w:rsidP="00756AE5">
      <w:pPr>
        <w:pStyle w:val="NoSpacing"/>
        <w:ind w:firstLine="360"/>
        <w:jc w:val="both"/>
        <w:rPr>
          <w:rFonts w:ascii="Tahoma" w:hAnsi="Tahoma" w:cs="Tahoma"/>
          <w:szCs w:val="24"/>
        </w:rPr>
      </w:pPr>
      <w:r w:rsidRPr="00EE296E">
        <w:rPr>
          <w:rFonts w:ascii="Tahoma" w:hAnsi="Tahoma" w:cs="Tahoma"/>
          <w:szCs w:val="24"/>
        </w:rPr>
        <w:t xml:space="preserve"> The applicant is </w:t>
      </w:r>
      <w:r w:rsidR="00644705">
        <w:rPr>
          <w:rFonts w:ascii="Tahoma" w:hAnsi="Tahoma" w:cs="Tahoma"/>
          <w:szCs w:val="24"/>
        </w:rPr>
        <w:t>seeking</w:t>
      </w:r>
      <w:r w:rsidR="00EE296E">
        <w:rPr>
          <w:rFonts w:ascii="Tahoma" w:hAnsi="Tahoma" w:cs="Tahoma"/>
          <w:szCs w:val="24"/>
        </w:rPr>
        <w:t xml:space="preserve"> a </w:t>
      </w:r>
      <w:r w:rsidRPr="00EE296E">
        <w:rPr>
          <w:rFonts w:ascii="Tahoma" w:hAnsi="Tahoma" w:cs="Tahoma"/>
          <w:szCs w:val="24"/>
        </w:rPr>
        <w:t>variance</w:t>
      </w:r>
      <w:r w:rsidR="00A733F8">
        <w:rPr>
          <w:rFonts w:ascii="Tahoma" w:hAnsi="Tahoma" w:cs="Tahoma"/>
          <w:szCs w:val="24"/>
        </w:rPr>
        <w:t xml:space="preserve"> from the terms of the Zoning Code of the Town of Ossining </w:t>
      </w:r>
      <w:r w:rsidR="00CD6547">
        <w:rPr>
          <w:rFonts w:ascii="Tahoma" w:hAnsi="Tahoma" w:cs="Tahoma"/>
          <w:szCs w:val="24"/>
        </w:rPr>
        <w:t xml:space="preserve">to in order </w:t>
      </w:r>
      <w:r w:rsidR="00402A71">
        <w:rPr>
          <w:rFonts w:ascii="Tahoma" w:hAnsi="Tahoma" w:cs="Tahoma"/>
          <w:szCs w:val="24"/>
        </w:rPr>
        <w:t xml:space="preserve">to build a shed on </w:t>
      </w:r>
      <w:r w:rsidR="006B6446">
        <w:rPr>
          <w:rFonts w:ascii="Tahoma" w:hAnsi="Tahoma" w:cs="Tahoma"/>
          <w:szCs w:val="24"/>
        </w:rPr>
        <w:t>his</w:t>
      </w:r>
      <w:r w:rsidR="00402A71">
        <w:rPr>
          <w:rFonts w:ascii="Tahoma" w:hAnsi="Tahoma" w:cs="Tahoma"/>
          <w:szCs w:val="24"/>
        </w:rPr>
        <w:t xml:space="preserve"> vacant lot</w:t>
      </w:r>
      <w:r w:rsidR="006B6446">
        <w:rPr>
          <w:rFonts w:ascii="Tahoma" w:hAnsi="Tahoma" w:cs="Tahoma"/>
          <w:szCs w:val="24"/>
        </w:rPr>
        <w:t xml:space="preserve"> set back approximately 15 feet.</w:t>
      </w:r>
      <w:r w:rsidR="00402A71">
        <w:rPr>
          <w:rFonts w:ascii="Tahoma" w:hAnsi="Tahoma" w:cs="Tahoma"/>
          <w:szCs w:val="24"/>
        </w:rPr>
        <w:t xml:space="preserve"> </w:t>
      </w:r>
      <w:r w:rsidRPr="00002B80">
        <w:rPr>
          <w:rFonts w:ascii="Tahoma" w:hAnsi="Tahoma" w:cs="Tahoma"/>
          <w:szCs w:val="24"/>
        </w:rPr>
        <w:t xml:space="preserve">The property is located at </w:t>
      </w:r>
      <w:r w:rsidR="00236771">
        <w:rPr>
          <w:rFonts w:ascii="Tahoma" w:hAnsi="Tahoma" w:cs="Tahoma"/>
          <w:szCs w:val="24"/>
        </w:rPr>
        <w:t>45 Gordon Avenue</w:t>
      </w:r>
      <w:r w:rsidRPr="00002B80">
        <w:rPr>
          <w:rFonts w:ascii="Tahoma" w:hAnsi="Tahoma" w:cs="Tahoma"/>
          <w:szCs w:val="24"/>
        </w:rPr>
        <w:t>, in the unincorporated area of The Town of Ossining, NY, identified on the Tax Map of the Town of Ossining as Section 90.1</w:t>
      </w:r>
      <w:r w:rsidR="00236771">
        <w:rPr>
          <w:rFonts w:ascii="Tahoma" w:hAnsi="Tahoma" w:cs="Tahoma"/>
          <w:szCs w:val="24"/>
        </w:rPr>
        <w:t>5</w:t>
      </w:r>
      <w:r w:rsidRPr="00002B80">
        <w:rPr>
          <w:rFonts w:ascii="Tahoma" w:hAnsi="Tahoma" w:cs="Tahoma"/>
          <w:szCs w:val="24"/>
        </w:rPr>
        <w:t xml:space="preserve">, Block 2, Lot </w:t>
      </w:r>
      <w:r w:rsidR="00236771">
        <w:rPr>
          <w:rFonts w:ascii="Tahoma" w:hAnsi="Tahoma" w:cs="Tahoma"/>
          <w:szCs w:val="24"/>
        </w:rPr>
        <w:t>29, 30 and 31</w:t>
      </w:r>
      <w:r w:rsidRPr="00002B80">
        <w:rPr>
          <w:rFonts w:ascii="Tahoma" w:hAnsi="Tahoma" w:cs="Tahoma"/>
          <w:szCs w:val="24"/>
        </w:rPr>
        <w:t xml:space="preserve"> in the </w:t>
      </w:r>
      <w:r w:rsidR="00236771">
        <w:rPr>
          <w:rFonts w:ascii="Tahoma" w:hAnsi="Tahoma" w:cs="Tahoma"/>
          <w:szCs w:val="24"/>
        </w:rPr>
        <w:t>R-10 One-Family Residence</w:t>
      </w:r>
      <w:r w:rsidR="00756AE5">
        <w:rPr>
          <w:rFonts w:ascii="Tahoma" w:hAnsi="Tahoma" w:cs="Tahoma"/>
          <w:szCs w:val="24"/>
        </w:rPr>
        <w:t xml:space="preserve"> Zoning</w:t>
      </w:r>
      <w:r w:rsidR="00236771">
        <w:rPr>
          <w:rFonts w:ascii="Tahoma" w:hAnsi="Tahoma" w:cs="Tahoma"/>
          <w:szCs w:val="24"/>
        </w:rPr>
        <w:t xml:space="preserve"> District.  The property is made up of three parcels</w:t>
      </w:r>
      <w:r w:rsidR="00756AE5">
        <w:rPr>
          <w:rFonts w:ascii="Tahoma" w:hAnsi="Tahoma" w:cs="Tahoma"/>
          <w:szCs w:val="24"/>
        </w:rPr>
        <w:t xml:space="preserve"> of land</w:t>
      </w:r>
      <w:r w:rsidR="00236771">
        <w:rPr>
          <w:rFonts w:ascii="Tahoma" w:hAnsi="Tahoma" w:cs="Tahoma"/>
          <w:szCs w:val="24"/>
        </w:rPr>
        <w:t xml:space="preserve"> located on a corner. The residence is situated</w:t>
      </w:r>
      <w:r w:rsidR="00756AE5">
        <w:rPr>
          <w:rFonts w:ascii="Tahoma" w:hAnsi="Tahoma" w:cs="Tahoma"/>
          <w:szCs w:val="24"/>
        </w:rPr>
        <w:t xml:space="preserve"> on lot 29 with no available backyard and two adjoining vacant lots, legally pre-existing. Additionally, </w:t>
      </w:r>
      <w:r w:rsidR="00756AE5">
        <w:rPr>
          <w:rFonts w:ascii="Tahoma" w:hAnsi="Tahoma" w:cs="Tahoma"/>
          <w:szCs w:val="24"/>
        </w:rPr>
        <w:t xml:space="preserve">A Town of Ossining </w:t>
      </w:r>
      <w:r w:rsidR="00756AE5">
        <w:rPr>
          <w:rFonts w:ascii="Tahoma" w:hAnsi="Tahoma" w:cs="Tahoma"/>
          <w:szCs w:val="24"/>
        </w:rPr>
        <w:t xml:space="preserve">unimproved </w:t>
      </w:r>
      <w:r w:rsidR="00756AE5">
        <w:rPr>
          <w:rFonts w:ascii="Tahoma" w:hAnsi="Tahoma" w:cs="Tahoma"/>
          <w:szCs w:val="24"/>
        </w:rPr>
        <w:t>paper road separates two of the parcels.</w:t>
      </w:r>
    </w:p>
    <w:p w14:paraId="44977EB7" w14:textId="052DF83C" w:rsidR="00BE68C7" w:rsidRPr="00002B80" w:rsidRDefault="00BE68C7" w:rsidP="00BE68C7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2675AA37" w14:textId="4A063B10" w:rsidR="00BE68C7" w:rsidRPr="00002B80" w:rsidRDefault="00BE68C7" w:rsidP="00BE68C7">
      <w:pPr>
        <w:pStyle w:val="NoSpacing"/>
        <w:ind w:firstLine="360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Application materials and plans are on file at the Town of Ossining Building Department, 101 Route 9A, Ossining, NY 10562 and on our website at: </w:t>
      </w:r>
      <w:hyperlink r:id="rId9" w:history="1">
        <w:r w:rsidRPr="00002B80">
          <w:rPr>
            <w:rStyle w:val="Hyperlink"/>
            <w:rFonts w:ascii="Tahoma" w:hAnsi="Tahoma" w:cs="Tahoma"/>
            <w:szCs w:val="24"/>
          </w:rPr>
          <w:t>https://www.townofossining.com/cms/publications/all-documents/zoning-board/zoning-board-projects/zbproj-under-review</w:t>
        </w:r>
      </w:hyperlink>
    </w:p>
    <w:p w14:paraId="0B0FC91E" w14:textId="77777777" w:rsidR="00BE68C7" w:rsidRPr="00002B80" w:rsidRDefault="00BE68C7" w:rsidP="00BE68C7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77A332CD" w14:textId="6CE6B784" w:rsidR="00BE68C7" w:rsidRPr="00002B80" w:rsidRDefault="00BE68C7" w:rsidP="00BE68C7">
      <w:pPr>
        <w:pStyle w:val="NoSpacing"/>
        <w:ind w:firstLine="360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All interested persons are invited to attend the Public Hearing and/or send comments by email to: </w:t>
      </w:r>
      <w:hyperlink r:id="rId10" w:history="1">
        <w:r w:rsidR="00EE296E" w:rsidRPr="001C76B7">
          <w:rPr>
            <w:rStyle w:val="Hyperlink"/>
            <w:rFonts w:ascii="Tahoma" w:hAnsi="Tahoma" w:cs="Tahoma"/>
            <w:szCs w:val="24"/>
          </w:rPr>
          <w:t>www.building@townofossiningny.</w:t>
        </w:r>
      </w:hyperlink>
      <w:r w:rsidR="00EE296E">
        <w:rPr>
          <w:rStyle w:val="Hyperlink"/>
          <w:rFonts w:ascii="Tahoma" w:hAnsi="Tahoma" w:cs="Tahoma"/>
          <w:szCs w:val="24"/>
        </w:rPr>
        <w:t>gov</w:t>
      </w:r>
      <w:r w:rsidRPr="00002B80">
        <w:rPr>
          <w:rFonts w:ascii="Tahoma" w:hAnsi="Tahoma" w:cs="Tahoma"/>
          <w:szCs w:val="24"/>
        </w:rPr>
        <w:t xml:space="preserve"> or regular mail to Town of Ossining Zoning Board of Appeals, P.O. Box 1166, Ossining, NY 10562.  </w:t>
      </w:r>
    </w:p>
    <w:p w14:paraId="4AE0D76F" w14:textId="77777777" w:rsidR="00BE68C7" w:rsidRPr="00002B80" w:rsidRDefault="00BE68C7" w:rsidP="00BE68C7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2EB5ABFF" w14:textId="77777777" w:rsidR="00BE68C7" w:rsidRPr="00002B80" w:rsidRDefault="00BE68C7" w:rsidP="00BE68C7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BY ORDER OF THE ZONING BOARD OF APPEALS</w:t>
      </w:r>
    </w:p>
    <w:p w14:paraId="0A9413FB" w14:textId="77777777" w:rsidR="00BE68C7" w:rsidRPr="00002B80" w:rsidRDefault="00BE68C7" w:rsidP="00BE68C7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Sal Carrera, Chairman</w:t>
      </w:r>
    </w:p>
    <w:p w14:paraId="6DCF3C74" w14:textId="690CF595" w:rsidR="00BE68C7" w:rsidRPr="00002B80" w:rsidRDefault="00BE68C7" w:rsidP="00BE68C7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DATED:  </w:t>
      </w:r>
      <w:r w:rsidR="003540E1">
        <w:rPr>
          <w:rFonts w:ascii="Tahoma" w:hAnsi="Tahoma" w:cs="Tahoma"/>
          <w:szCs w:val="24"/>
        </w:rPr>
        <w:t>November 20, 2025</w:t>
      </w:r>
    </w:p>
    <w:p w14:paraId="200F81F2" w14:textId="77777777" w:rsidR="00CB1DFC" w:rsidRDefault="00CB1DFC"/>
    <w:sectPr w:rsidR="00CB1DFC" w:rsidSect="00E02A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47B6D"/>
    <w:rsid w:val="0022372B"/>
    <w:rsid w:val="00236771"/>
    <w:rsid w:val="00283D19"/>
    <w:rsid w:val="00290009"/>
    <w:rsid w:val="002C0990"/>
    <w:rsid w:val="0031186C"/>
    <w:rsid w:val="003540E1"/>
    <w:rsid w:val="00402A71"/>
    <w:rsid w:val="004D3422"/>
    <w:rsid w:val="00644705"/>
    <w:rsid w:val="006B6446"/>
    <w:rsid w:val="00756AE5"/>
    <w:rsid w:val="0080147F"/>
    <w:rsid w:val="00807F50"/>
    <w:rsid w:val="00863A59"/>
    <w:rsid w:val="008C2D66"/>
    <w:rsid w:val="00966EC0"/>
    <w:rsid w:val="00A20C1E"/>
    <w:rsid w:val="00A733F8"/>
    <w:rsid w:val="00AA756F"/>
    <w:rsid w:val="00AA7E9B"/>
    <w:rsid w:val="00AC48D2"/>
    <w:rsid w:val="00AE16C9"/>
    <w:rsid w:val="00BE68C7"/>
    <w:rsid w:val="00CB1DFC"/>
    <w:rsid w:val="00CD6547"/>
    <w:rsid w:val="00E02A7F"/>
    <w:rsid w:val="00E11D44"/>
    <w:rsid w:val="00ED217D"/>
    <w:rsid w:val="00EE296E"/>
    <w:rsid w:val="00F92294"/>
    <w:rsid w:val="00FA0E9E"/>
    <w:rsid w:val="00FA717E"/>
    <w:rsid w:val="00F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1325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66EC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B1DFC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BE68C7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E68C7"/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BE68C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738267397?pwd=hKMEbj3bmtMNZQpef2P7EARLyMGonJ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ilding@townofossiningny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ny.go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uilding@townofossiningny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wnofossining.com/cms/publications/all-documents/zoning-board/zoning-board-projects/zbproj-under-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4</cp:revision>
  <cp:lastPrinted>2025-11-14T15:02:00Z</cp:lastPrinted>
  <dcterms:created xsi:type="dcterms:W3CDTF">2025-11-13T21:15:00Z</dcterms:created>
  <dcterms:modified xsi:type="dcterms:W3CDTF">2025-11-14T15:02:00Z</dcterms:modified>
</cp:coreProperties>
</file>